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497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98"/>
        <w:gridCol w:w="4411"/>
        <w:gridCol w:w="5890"/>
      </w:tblGrid>
      <w:tr w:rsidR="00CB6490" w:rsidRPr="00CB6490" w:rsidTr="00B02F82">
        <w:trPr>
          <w:trHeight w:val="1843"/>
        </w:trPr>
        <w:tc>
          <w:tcPr>
            <w:tcW w:w="1677" w:type="pct"/>
          </w:tcPr>
          <w:p w:rsidR="00CB6490" w:rsidRPr="008C640D" w:rsidRDefault="00CB6490" w:rsidP="00CB64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14"/>
                <w:szCs w:val="28"/>
              </w:rPr>
            </w:pPr>
            <w:bookmarkStart w:id="0" w:name="_GoBack"/>
            <w:bookmarkEnd w:id="0"/>
          </w:p>
        </w:tc>
        <w:tc>
          <w:tcPr>
            <w:tcW w:w="1423" w:type="pct"/>
          </w:tcPr>
          <w:p w:rsidR="001554E4" w:rsidRDefault="001554E4" w:rsidP="00CB64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4E4" w:rsidRPr="001554E4" w:rsidRDefault="001554E4" w:rsidP="001554E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4E4" w:rsidRDefault="001554E4" w:rsidP="001554E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4E4" w:rsidRDefault="001554E4" w:rsidP="001554E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4E4" w:rsidRPr="00B02F82" w:rsidRDefault="001554E4" w:rsidP="001554E4">
            <w:pPr>
              <w:rPr>
                <w:rFonts w:ascii="Times New Roman" w:eastAsia="Calibri" w:hAnsi="Times New Roman" w:cs="Times New Roman"/>
                <w:szCs w:val="28"/>
              </w:rPr>
            </w:pPr>
          </w:p>
          <w:p w:rsidR="00CB6490" w:rsidRPr="001554E4" w:rsidRDefault="00CB6490" w:rsidP="001554E4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00" w:type="pct"/>
          </w:tcPr>
          <w:p w:rsidR="00CB6490" w:rsidRPr="00CB6490" w:rsidRDefault="00CB6490" w:rsidP="00CB64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B6490" w:rsidRPr="00215D33" w:rsidRDefault="00CB6490" w:rsidP="001554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5D3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№ </w:t>
            </w:r>
            <w:r w:rsidR="00E87161" w:rsidRPr="00215D33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  <w:p w:rsidR="00CB6490" w:rsidRPr="00215D33" w:rsidRDefault="00CB6490" w:rsidP="001554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5D33">
              <w:rPr>
                <w:rFonts w:ascii="Times New Roman" w:eastAsia="Calibri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CB6490" w:rsidRPr="00215D33" w:rsidRDefault="00CB6490" w:rsidP="001554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5D33">
              <w:rPr>
                <w:rFonts w:ascii="Times New Roman" w:eastAsia="Calibri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CB6490" w:rsidRPr="00CB6490" w:rsidRDefault="001554E4" w:rsidP="001554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5D3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«Управление муниципальным </w:t>
            </w:r>
            <w:r w:rsidR="00774D13" w:rsidRPr="00215D3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</w:t>
            </w:r>
            <w:r w:rsidR="00CB6490" w:rsidRPr="00215D33">
              <w:rPr>
                <w:rFonts w:ascii="Times New Roman" w:eastAsia="Calibri" w:hAnsi="Times New Roman" w:cs="Times New Roman"/>
                <w:sz w:val="28"/>
                <w:szCs w:val="28"/>
              </w:rPr>
              <w:t>имуществом»</w:t>
            </w:r>
          </w:p>
          <w:p w:rsidR="00CB6490" w:rsidRPr="00CB6490" w:rsidRDefault="00CB6490" w:rsidP="00CB64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CB6490" w:rsidRPr="008C640D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"/>
          <w:szCs w:val="24"/>
        </w:rPr>
      </w:pPr>
    </w:p>
    <w:p w:rsidR="00CB6490" w:rsidRPr="008C640D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4"/>
          <w:szCs w:val="24"/>
        </w:rPr>
      </w:pPr>
    </w:p>
    <w:p w:rsidR="00CB6490" w:rsidRP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1" w:name="Par660"/>
      <w:bookmarkEnd w:id="1"/>
      <w:r w:rsidRPr="00CB6490">
        <w:rPr>
          <w:rFonts w:ascii="Times New Roman" w:eastAsia="Calibri" w:hAnsi="Times New Roman" w:cs="Times New Roman"/>
          <w:b/>
          <w:sz w:val="28"/>
          <w:szCs w:val="28"/>
        </w:rPr>
        <w:t>Ресурсное обеспечение и прогнозная (справочная) оценка</w:t>
      </w:r>
    </w:p>
    <w:p w:rsidR="00CB6490" w:rsidRP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6490">
        <w:rPr>
          <w:rFonts w:ascii="Times New Roman" w:eastAsia="Calibri" w:hAnsi="Times New Roman" w:cs="Times New Roman"/>
          <w:b/>
          <w:sz w:val="28"/>
          <w:szCs w:val="28"/>
        </w:rPr>
        <w:t>расходов федерального, областного бюджетов и бюджета городского</w:t>
      </w:r>
    </w:p>
    <w:p w:rsidR="00CB6490" w:rsidRP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6490">
        <w:rPr>
          <w:rFonts w:ascii="Times New Roman" w:eastAsia="Calibri" w:hAnsi="Times New Roman" w:cs="Times New Roman"/>
          <w:b/>
          <w:sz w:val="28"/>
          <w:szCs w:val="28"/>
        </w:rPr>
        <w:t>округа город Воронеж, внебюджетных источников на реализацию</w:t>
      </w:r>
    </w:p>
    <w:p w:rsidR="00CB6490" w:rsidRP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6490">
        <w:rPr>
          <w:rFonts w:ascii="Times New Roman" w:eastAsia="Calibri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6490">
        <w:rPr>
          <w:rFonts w:ascii="Times New Roman" w:eastAsia="Calibri" w:hAnsi="Times New Roman" w:cs="Times New Roman"/>
          <w:b/>
          <w:sz w:val="28"/>
          <w:szCs w:val="28"/>
        </w:rPr>
        <w:t>«Управление муниципальным имуществом»</w:t>
      </w:r>
    </w:p>
    <w:p w:rsidR="00804C79" w:rsidRPr="00D1137F" w:rsidRDefault="00D1137F" w:rsidP="00804C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="00804C79" w:rsidRPr="00B96CA2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="00804C79" w:rsidRPr="00D1137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04C79" w:rsidRPr="00B96CA2">
        <w:rPr>
          <w:rFonts w:ascii="Times New Roman" w:eastAsia="Calibri" w:hAnsi="Times New Roman" w:cs="Times New Roman"/>
          <w:b/>
          <w:sz w:val="28"/>
          <w:szCs w:val="28"/>
        </w:rPr>
        <w:t>этап</w:t>
      </w:r>
      <w:r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932D4F" w:rsidRPr="00783E61" w:rsidRDefault="00932D4F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</w:p>
    <w:tbl>
      <w:tblPr>
        <w:tblW w:w="0" w:type="auto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04"/>
        <w:gridCol w:w="2486"/>
        <w:gridCol w:w="1770"/>
        <w:gridCol w:w="979"/>
        <w:gridCol w:w="775"/>
        <w:gridCol w:w="799"/>
        <w:gridCol w:w="799"/>
        <w:gridCol w:w="799"/>
        <w:gridCol w:w="889"/>
        <w:gridCol w:w="799"/>
        <w:gridCol w:w="889"/>
        <w:gridCol w:w="775"/>
        <w:gridCol w:w="775"/>
        <w:gridCol w:w="775"/>
        <w:gridCol w:w="775"/>
      </w:tblGrid>
      <w:tr w:rsidR="005C370B" w:rsidRPr="00901ED9" w:rsidTr="0037088A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Источники ресурсного обеспечения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Оценка расходов по годам реализации муниципальной программы,</w:t>
            </w:r>
          </w:p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тыс. рублей</w:t>
            </w:r>
          </w:p>
        </w:tc>
      </w:tr>
      <w:tr w:rsidR="000B5F4F" w:rsidRPr="00901ED9" w:rsidTr="0037088A">
        <w:trPr>
          <w:trHeight w:val="259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ED9" w:rsidRPr="00901ED9" w:rsidRDefault="008C640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ED9" w:rsidRPr="00901ED9" w:rsidRDefault="008C640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ED9" w:rsidRPr="00901ED9" w:rsidRDefault="008C640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2024</w:t>
            </w:r>
          </w:p>
        </w:tc>
      </w:tr>
      <w:tr w:rsidR="000B5F4F" w:rsidRPr="00901ED9" w:rsidTr="0037088A">
        <w:trPr>
          <w:trHeight w:val="41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Default="001159FF" w:rsidP="00774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Муниципальная программа</w:t>
            </w:r>
          </w:p>
          <w:p w:rsidR="001159FF" w:rsidRDefault="001159FF" w:rsidP="0082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159FF" w:rsidRDefault="001159FF" w:rsidP="0082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159FF" w:rsidRPr="00901ED9" w:rsidRDefault="001159FF" w:rsidP="0082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Default="001159FF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муниципальным имуществом</w:t>
            </w:r>
          </w:p>
          <w:p w:rsidR="001159FF" w:rsidRDefault="001159FF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159FF" w:rsidRDefault="001159FF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159FF" w:rsidRDefault="001159FF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159FF" w:rsidRPr="00901ED9" w:rsidRDefault="001159FF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D71DE" w:rsidRPr="00901ED9" w:rsidRDefault="00600CE5" w:rsidP="00861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1664716,15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513841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43619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79966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75857,3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116192,7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610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91335,5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523A99" w:rsidRDefault="00523A99" w:rsidP="00656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3A99">
              <w:rPr>
                <w:rFonts w:ascii="Times New Roman" w:eastAsia="Calibri" w:hAnsi="Times New Roman" w:cs="Times New Roman"/>
                <w:sz w:val="18"/>
                <w:szCs w:val="18"/>
              </w:rPr>
              <w:t>114923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523A99" w:rsidRDefault="005D71DE" w:rsidP="00713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102475,93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523A99" w:rsidRDefault="007F5698" w:rsidP="00861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244725,56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9FF" w:rsidRPr="00523A99" w:rsidRDefault="00600CE5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7"/>
              </w:rPr>
              <w:t>177647,79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523A99" w:rsidRDefault="001755DE" w:rsidP="00523A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104132,00</w:t>
            </w:r>
          </w:p>
        </w:tc>
      </w:tr>
      <w:tr w:rsidR="000B5F4F" w:rsidRPr="00901ED9" w:rsidTr="003708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774D13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774D13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774D13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774D13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B5F4F" w:rsidRPr="00901ED9" w:rsidTr="003708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711A49" w:rsidRDefault="007F5698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29092,33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93475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3A99">
              <w:rPr>
                <w:rFonts w:ascii="Times New Roman" w:eastAsia="Calibri" w:hAnsi="Times New Roman" w:cs="Times New Roman"/>
                <w:sz w:val="18"/>
                <w:szCs w:val="18"/>
              </w:rPr>
              <w:t>6000,0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774D13" w:rsidRDefault="00D02C1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909,03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774D13" w:rsidRDefault="007F5698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22183,30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774D13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774D13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B5F4F" w:rsidRPr="00901ED9" w:rsidTr="0037088A">
        <w:trPr>
          <w:trHeight w:val="4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бюджет городского округа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711A49" w:rsidRDefault="00600CE5" w:rsidP="00861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1635623,82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513841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43619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79966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75857,3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116192,7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91335,5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B0E66" w:rsidRDefault="00523A99" w:rsidP="00193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B0E66">
              <w:rPr>
                <w:rFonts w:ascii="Times New Roman" w:eastAsia="Calibri" w:hAnsi="Times New Roman" w:cs="Times New Roman"/>
                <w:sz w:val="18"/>
                <w:szCs w:val="18"/>
              </w:rPr>
              <w:t>108923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B0E66" w:rsidRDefault="005D71DE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101566,9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B0E66" w:rsidRDefault="007F5698" w:rsidP="00861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222542,26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0B5F4F" w:rsidRDefault="00600CE5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>
              <w:rPr>
                <w:rFonts w:ascii="Times New Roman" w:eastAsia="Calibri" w:hAnsi="Times New Roman" w:cs="Times New Roman"/>
                <w:sz w:val="18"/>
                <w:szCs w:val="17"/>
              </w:rPr>
              <w:t>177647,79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B0E66" w:rsidRDefault="001755DE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104132,00</w:t>
            </w:r>
          </w:p>
        </w:tc>
      </w:tr>
      <w:tr w:rsidR="000B5F4F" w:rsidRPr="00901ED9" w:rsidTr="0037088A">
        <w:trPr>
          <w:trHeight w:val="47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A2DA2" w:rsidRDefault="001159FF" w:rsidP="00DA2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  <w:p w:rsidR="006D3D94" w:rsidRPr="0015738E" w:rsidRDefault="006D3D94" w:rsidP="00783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Default="001159FF" w:rsidP="000D6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Default="001159FF" w:rsidP="00193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0B5F4F" w:rsidRPr="00901ED9" w:rsidTr="00783E61">
        <w:trPr>
          <w:trHeight w:val="6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1159FF" w:rsidRDefault="00821D80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Подпрограмма 1</w:t>
            </w:r>
            <w:r w:rsidR="001159FF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Мониторинг наружной рекламы, подготовка и реализация социальных программ оформления городского округа город Воронеж к праздникам средствами наружной рекламы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15738E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43182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16245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14571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12366,07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0B5F4F" w:rsidRPr="00901ED9" w:rsidTr="003708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15738E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0B5F4F" w:rsidRPr="00901ED9" w:rsidTr="003708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15738E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0B5F4F" w:rsidRPr="00901ED9" w:rsidTr="00783E61">
        <w:trPr>
          <w:trHeight w:val="21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15738E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43182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16245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14571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12366,07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0B5F4F" w:rsidRPr="00901ED9" w:rsidTr="0037088A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15738E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0B5F4F" w:rsidRPr="00901ED9" w:rsidTr="0037088A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1.1</w:t>
            </w: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Разработка и реализация программ размещения социальной рекламы и праздничного оформления территории городского округа город Воронеж средствами наружной рекламы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15738E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31988,88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8267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11355,81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12366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0B5F4F" w:rsidRPr="00901ED9" w:rsidTr="003708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15738E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0B5F4F" w:rsidRPr="00901ED9" w:rsidTr="003708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15738E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0B5F4F" w:rsidRPr="00901ED9" w:rsidTr="003708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15738E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31988,88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8267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11355,81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12366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0B5F4F" w:rsidRPr="00901ED9" w:rsidTr="0037088A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183F" w:rsidRPr="0015738E" w:rsidRDefault="00C52746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0B5F4F" w:rsidRPr="00901ED9" w:rsidTr="00783E61">
        <w:trPr>
          <w:trHeight w:val="7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Мероприятие 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1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.2</w:t>
            </w:r>
          </w:p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Проведение мониторинга наружной рекламы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5738E" w:rsidRDefault="004C19F3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всего, в том числе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11193,19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7978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3215,19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0B5F4F" w:rsidRPr="00901ED9" w:rsidTr="003708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5738E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0B5F4F" w:rsidRPr="00901ED9" w:rsidTr="003708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5738E" w:rsidRDefault="004C19F3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11193,19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901ED9" w:rsidRDefault="004C19F3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7978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3215,19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9B0E6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9B0E6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9B0E6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9B0E6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0B5F4F" w:rsidRPr="00901ED9" w:rsidTr="0037088A">
        <w:trPr>
          <w:trHeight w:val="172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5738E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</w:t>
            </w:r>
          </w:p>
          <w:p w:rsidR="006D3D94" w:rsidRPr="0015738E" w:rsidRDefault="004C19F3" w:rsidP="00783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BA7861" w:rsidRPr="00901ED9" w:rsidTr="0037088A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7861" w:rsidRPr="00901ED9" w:rsidRDefault="00BA78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Основное 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мероприятие 1</w:t>
            </w: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7861" w:rsidRPr="00901ED9" w:rsidRDefault="00BA7861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Совершенствование 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управления муниципальной собственностью и рекламно-информационным пространством городского округа город Воронеж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7861" w:rsidRPr="0015738E" w:rsidRDefault="00BA78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lastRenderedPageBreak/>
              <w:t>всего, в том числе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7861" w:rsidRPr="00901ED9" w:rsidRDefault="00600CE5" w:rsidP="00861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1454742,68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861" w:rsidRPr="00901ED9" w:rsidRDefault="00BA78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497596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7861" w:rsidRPr="00901ED9" w:rsidRDefault="00BA78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29048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7861" w:rsidRPr="00901ED9" w:rsidRDefault="00BA78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67600,3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7861" w:rsidRPr="00901ED9" w:rsidRDefault="00BA78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61212,3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7861" w:rsidRPr="00901ED9" w:rsidRDefault="00BA78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100156,7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7861" w:rsidRPr="00901ED9" w:rsidRDefault="00BA7861" w:rsidP="00FC5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75277,50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7861" w:rsidRPr="009B0E66" w:rsidRDefault="00BA7861" w:rsidP="00656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B0E66">
              <w:rPr>
                <w:rFonts w:ascii="Times New Roman" w:eastAsia="Calibri" w:hAnsi="Times New Roman" w:cs="Times New Roman"/>
                <w:sz w:val="18"/>
                <w:szCs w:val="18"/>
              </w:rPr>
              <w:t>93921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861" w:rsidRPr="009B0E66" w:rsidRDefault="00BA7861" w:rsidP="00713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80299,03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861" w:rsidRPr="009B0E66" w:rsidRDefault="00BA7861" w:rsidP="00861ABD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222124,56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861" w:rsidRPr="009B0E66" w:rsidRDefault="00600CE5" w:rsidP="000A2616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151097,29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861" w:rsidRPr="009B0E66" w:rsidRDefault="00BA7861" w:rsidP="000A2616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76410,00</w:t>
            </w:r>
          </w:p>
        </w:tc>
      </w:tr>
      <w:tr w:rsidR="000B5F4F" w:rsidRPr="00901ED9" w:rsidTr="003708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B5F4F" w:rsidRPr="00901ED9" w:rsidTr="003708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711A49" w:rsidRDefault="007F5698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29092,33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304012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6000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D02C1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909,03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7F5698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22183,30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B5F4F" w:rsidRPr="00901ED9" w:rsidTr="00783E61">
        <w:trPr>
          <w:trHeight w:val="3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B0E66" w:rsidRDefault="00507D30" w:rsidP="00861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1425650,35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497596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29048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67600,3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61212,3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100156,7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610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D2998">
              <w:rPr>
                <w:rFonts w:ascii="Times New Roman" w:eastAsia="Calibri" w:hAnsi="Times New Roman" w:cs="Times New Roman"/>
                <w:sz w:val="18"/>
                <w:szCs w:val="18"/>
              </w:rPr>
              <w:t>75277,5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B0E66" w:rsidRDefault="009B0E66" w:rsidP="00656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B0E66">
              <w:rPr>
                <w:rFonts w:ascii="Times New Roman" w:eastAsia="Calibri" w:hAnsi="Times New Roman" w:cs="Times New Roman"/>
                <w:sz w:val="18"/>
                <w:szCs w:val="18"/>
              </w:rPr>
              <w:t>87921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B0E66" w:rsidRDefault="005D71DE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79390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B0E66" w:rsidRDefault="007F5698" w:rsidP="00861ABD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199941,26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B0E66" w:rsidRDefault="00507D30" w:rsidP="00D54649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151097,29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B0E66" w:rsidRDefault="00BA7861" w:rsidP="00D54649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76410,00</w:t>
            </w:r>
          </w:p>
        </w:tc>
      </w:tr>
      <w:tr w:rsidR="000B5F4F" w:rsidRPr="00901ED9" w:rsidTr="00783E61">
        <w:trPr>
          <w:trHeight w:val="1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507D30" w:rsidRPr="00901ED9" w:rsidTr="00E91AF1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E9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1.1</w:t>
            </w: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1E4A9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Исполнение налоговых обязательств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15738E" w:rsidRDefault="00507D3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B0E66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299050,58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27861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11867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124BB2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23005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36142,5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42710,4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46483,60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B0E66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43133,60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9B0E66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16301,20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9B0E66" w:rsidRDefault="00507D30" w:rsidP="00507D30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17962,60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9B0E66" w:rsidRDefault="00507D30" w:rsidP="00507D30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18183,68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9B0E66" w:rsidRDefault="00507D30" w:rsidP="00507D30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15400,00</w:t>
            </w:r>
          </w:p>
        </w:tc>
      </w:tr>
      <w:tr w:rsidR="0098007D" w:rsidRPr="00901ED9" w:rsidTr="00783E61">
        <w:trPr>
          <w:trHeight w:val="10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BA02A2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37088A">
        <w:trPr>
          <w:trHeight w:val="33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B0E66" w:rsidRDefault="00BA7861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299050,</w:t>
            </w:r>
            <w:r w:rsidR="00507D30">
              <w:rPr>
                <w:rFonts w:ascii="Times New Roman" w:eastAsia="Calibri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27861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11867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24BB2" w:rsidRDefault="0098007D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23005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36142,5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42710,4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46483,60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B0E66" w:rsidRDefault="0098007D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43133,60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B0E66" w:rsidRDefault="0098007D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16301,20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B0E66" w:rsidRDefault="0098007D" w:rsidP="0085183F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17962,60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B0E66" w:rsidRDefault="00507D30" w:rsidP="0098007D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18183,68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B0E66" w:rsidRDefault="00BA7861" w:rsidP="0085183F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15400,00</w:t>
            </w:r>
          </w:p>
        </w:tc>
      </w:tr>
      <w:tr w:rsidR="0098007D" w:rsidRPr="00901ED9" w:rsidTr="0037088A">
        <w:trPr>
          <w:trHeight w:val="40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B04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83E61" w:rsidRPr="00901ED9" w:rsidTr="00507D30">
        <w:trPr>
          <w:trHeight w:val="24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1.2</w:t>
            </w: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783E61" w:rsidRDefault="00783E61" w:rsidP="00E9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783E61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Подготовка документации для постановки на государственный кадастровый учет, государственной регистрации права собственности городского округа город Воронеж на объекты капитального </w:t>
            </w:r>
          </w:p>
          <w:p w:rsidR="00783E61" w:rsidRDefault="00783E61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783E61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строительства и инженерной инфраструктуры городского округа город Воронеж, получение выписок из реестра ценных бумаг, оформление прочей документации в отношении объектов муниципальной собственности, </w:t>
            </w:r>
            <w:r w:rsidRPr="00783E61">
              <w:rPr>
                <w:rFonts w:ascii="Times New Roman" w:eastAsia="Calibri" w:hAnsi="Times New Roman" w:cs="Times New Roman"/>
                <w:sz w:val="17"/>
                <w:szCs w:val="17"/>
              </w:rPr>
              <w:lastRenderedPageBreak/>
              <w:t>осуществление оценки</w:t>
            </w:r>
          </w:p>
          <w:p w:rsidR="00783E61" w:rsidRPr="00783E61" w:rsidRDefault="00783E61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15738E" w:rsidRDefault="00783E61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lastRenderedPageBreak/>
              <w:t>всего, в том числе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79788,46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61" w:rsidRPr="00901ED9" w:rsidRDefault="00783E61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7560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2819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D1137F" w:rsidRDefault="00783E61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10236,4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2719,8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6544,2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2115,80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B27F6D" w:rsidRDefault="00783E61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5339,2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61" w:rsidRPr="00B27F6D" w:rsidRDefault="00783E61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14593,00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61" w:rsidRPr="00B27F6D" w:rsidRDefault="00783E61" w:rsidP="00507D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</w:rPr>
              <w:t>6723,06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61" w:rsidRPr="00B27F6D" w:rsidRDefault="00783E61" w:rsidP="00507D30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13185,00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61" w:rsidRPr="00B27F6D" w:rsidRDefault="00783E61" w:rsidP="00507D30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7953,00</w:t>
            </w:r>
          </w:p>
        </w:tc>
      </w:tr>
      <w:tr w:rsidR="00783E61" w:rsidRPr="00901ED9" w:rsidTr="00507D3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15738E" w:rsidRDefault="00783E61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61" w:rsidRPr="00901ED9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61" w:rsidRPr="001159FF" w:rsidRDefault="00783E61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61" w:rsidRPr="001159FF" w:rsidRDefault="00783E61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61" w:rsidRPr="001159FF" w:rsidRDefault="00783E61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61" w:rsidRPr="001159FF" w:rsidRDefault="00783E61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83E61" w:rsidRPr="00901ED9" w:rsidTr="00507D3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15738E" w:rsidRDefault="00783E61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61" w:rsidRPr="00901ED9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61" w:rsidRPr="001159FF" w:rsidRDefault="00783E61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61" w:rsidRPr="001159FF" w:rsidRDefault="00783E61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61" w:rsidRPr="001159FF" w:rsidRDefault="00783E61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61" w:rsidRPr="001159FF" w:rsidRDefault="00783E61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83E61" w:rsidRPr="00901ED9" w:rsidTr="00815B49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15738E" w:rsidRDefault="00783E61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79788,46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61" w:rsidRPr="00901ED9" w:rsidRDefault="00783E61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7560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2819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D1137F" w:rsidRDefault="00783E61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10236,4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2719,8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6544,2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2115,80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B27F6D" w:rsidRDefault="00783E61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5339,2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61" w:rsidRPr="00B27F6D" w:rsidRDefault="00783E61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14593,00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61" w:rsidRPr="00B27F6D" w:rsidRDefault="00783E61" w:rsidP="00F303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</w:rPr>
              <w:t>6723,06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61" w:rsidRPr="00B27F6D" w:rsidRDefault="00783E61" w:rsidP="00F3038A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13185,00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61" w:rsidRPr="00B27F6D" w:rsidRDefault="00783E61" w:rsidP="00F3038A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7953,00</w:t>
            </w:r>
          </w:p>
        </w:tc>
      </w:tr>
      <w:tr w:rsidR="00783E61" w:rsidRPr="00901ED9" w:rsidTr="00815B49">
        <w:trPr>
          <w:trHeight w:val="56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15738E" w:rsidRDefault="00783E61" w:rsidP="00783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61" w:rsidRPr="00901ED9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61" w:rsidRPr="001159FF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61" w:rsidRPr="001159FF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61" w:rsidRPr="001159FF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61" w:rsidRPr="001159FF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507D30" w:rsidRPr="00901ED9" w:rsidTr="0037088A">
        <w:trPr>
          <w:trHeight w:val="21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Мероприятие 1.3</w:t>
            </w: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B02F82" w:rsidRDefault="00507D30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документации для постановки на государственный кадастровый учет, государственной регистрации права собственности городского округа город Воронеж на земельные участки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15738E" w:rsidRDefault="00507D30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11313,61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987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802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71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,1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1917,5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1432,3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360,50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B27F6D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398,3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B27F6D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367,00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B27F6D" w:rsidRDefault="00507D30" w:rsidP="00507D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</w:rPr>
              <w:t>363,00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B27F6D" w:rsidRDefault="00507D30" w:rsidP="00507D30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2604,91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B27F6D" w:rsidRDefault="00507D30" w:rsidP="00507D30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1110,00</w:t>
            </w:r>
          </w:p>
        </w:tc>
      </w:tr>
      <w:tr w:rsidR="0098007D" w:rsidRPr="00901ED9" w:rsidTr="00783E61">
        <w:trPr>
          <w:trHeight w:val="3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6F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783E61">
        <w:trPr>
          <w:trHeight w:val="4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783E61">
        <w:trPr>
          <w:trHeight w:val="19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507D30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11313,61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987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802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71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,1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1917,5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1432,3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360,50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B27F6D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398,3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367,00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F303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</w:rPr>
              <w:t>363,00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507D30" w:rsidP="00F3038A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2604,91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BA7861" w:rsidP="00F3038A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1110,00</w:t>
            </w:r>
          </w:p>
        </w:tc>
      </w:tr>
      <w:tr w:rsidR="0098007D" w:rsidRPr="00901ED9" w:rsidTr="0037088A"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DA2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507D30" w:rsidRPr="00901ED9" w:rsidTr="0037088A">
        <w:trPr>
          <w:trHeight w:val="14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1.4</w:t>
            </w: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6D3D94" w:rsidRDefault="00507D30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D3D94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Подготовка и организация комплекса мероприятий, направленных на осуществление работ по демонтажу </w:t>
            </w:r>
          </w:p>
          <w:p w:rsidR="00507D30" w:rsidRPr="006D3D94" w:rsidRDefault="00507D30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D3D94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рекламных конструкций, в том числе установленных и (или) эксплуатируемых без разрешений на установку и эксплуатацию </w:t>
            </w:r>
          </w:p>
          <w:p w:rsidR="00507D30" w:rsidRPr="00901ED9" w:rsidRDefault="00507D30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D3D94">
              <w:rPr>
                <w:rFonts w:ascii="Times New Roman" w:eastAsia="Calibri" w:hAnsi="Times New Roman" w:cs="Times New Roman"/>
                <w:sz w:val="17"/>
                <w:szCs w:val="17"/>
              </w:rPr>
              <w:t>рекламных конструкций, срок действия которых не истек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15738E" w:rsidRDefault="00507D30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14728,30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5125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1573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31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1274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553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376,00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B27F6D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1129,7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B27F6D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844,60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B27F6D" w:rsidRDefault="00507D30" w:rsidP="00507D30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843,00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B27F6D" w:rsidRDefault="00507D30" w:rsidP="00507D30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B27F6D" w:rsidRDefault="00507D30" w:rsidP="00507D30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850,00</w:t>
            </w:r>
          </w:p>
        </w:tc>
      </w:tr>
      <w:tr w:rsidR="0098007D" w:rsidRPr="00901ED9" w:rsidTr="00783E61">
        <w:trPr>
          <w:trHeight w:val="22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37088A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783E61">
        <w:trPr>
          <w:trHeight w:val="371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15738E" w:rsidRDefault="0098007D" w:rsidP="00BA0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507D30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14728,30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5125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1573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31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1274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553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376,00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B27F6D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1129,7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844,60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F3038A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843,00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507D30" w:rsidP="00F3038A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CD5987" w:rsidP="00F3038A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850,00</w:t>
            </w:r>
          </w:p>
        </w:tc>
      </w:tr>
      <w:tr w:rsidR="0098007D" w:rsidRPr="00901ED9" w:rsidTr="0037088A"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15738E" w:rsidRDefault="0098007D" w:rsidP="00783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37088A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1.5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Финансовое обеспечение деятельности муниципального казенного учреждения городского округа город Воронеж «Городской центр муниципального имущества»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26206,8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11987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14219,8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3708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137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3708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BA02A2">
        <w:trPr>
          <w:trHeight w:val="21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26206,8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11987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14219,8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783E61">
        <w:trPr>
          <w:trHeight w:val="73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  <w:p w:rsidR="00783E61" w:rsidRPr="0015738E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37088A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1.6</w:t>
            </w: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Внесение взносов в уставные капиталы акционерных обществ с долей участия муниципального образования и приобретение недвижимого имущества в собственность муниципального образования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456063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456063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3708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783E61">
        <w:trPr>
          <w:trHeight w:val="6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783E61">
        <w:trPr>
          <w:trHeight w:val="2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456063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456063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783E61">
        <w:trPr>
          <w:trHeight w:val="179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37088A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1.7</w:t>
            </w: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Содержание и ремонт объектов недвижимости имущественной казны городского округа, оплата коммунальных платежей, взносов на капитальный ремонт общего имущества многоквартирных домов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507D30" w:rsidP="00CD7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371091,33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17858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13322,5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22567,4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610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20733,60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B27F6D" w:rsidRDefault="0098007D" w:rsidP="00CD7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34334,2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44722,63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B27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98128,30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507D3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68327,70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54251C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51097,00</w:t>
            </w:r>
          </w:p>
        </w:tc>
      </w:tr>
      <w:tr w:rsidR="0098007D" w:rsidRPr="00901ED9" w:rsidTr="003708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783E61">
        <w:trPr>
          <w:trHeight w:val="14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137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0D6F0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29092,33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0D6F0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909,03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22183,30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783E61">
        <w:trPr>
          <w:trHeight w:val="29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711A49" w:rsidRDefault="00507D30" w:rsidP="00727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341999,00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17858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13322,5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22567,4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20733,60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B27F6D" w:rsidRDefault="0098007D" w:rsidP="00CD7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28334,2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43813,60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75945,00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507D30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68327,70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54251C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51097,00</w:t>
            </w:r>
          </w:p>
        </w:tc>
      </w:tr>
      <w:tr w:rsidR="0098007D" w:rsidRPr="00901ED9" w:rsidTr="0037088A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15738E" w:rsidRDefault="0098007D" w:rsidP="00783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507D30" w:rsidRPr="00901ED9" w:rsidTr="0037088A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1.8</w:t>
            </w: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0D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Осуществление выплат собственникам изымаемых для муниципальных нужд объектов недвижимости 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15738E" w:rsidRDefault="00507D30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184549,90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5836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26349,4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3208,00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B27F6D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8768,9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B27F6D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0B7F9C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96022,60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0B7F9C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44365,00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0B7F9C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3708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3708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3708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507D30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184549,90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5836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26349,4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3208,00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B27F6D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8768,9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96022,60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507D30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44365,00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783E61">
        <w:trPr>
          <w:trHeight w:val="193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  <w:p w:rsidR="00783E61" w:rsidRPr="0015738E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507D30" w:rsidRPr="00901ED9" w:rsidTr="0037088A">
        <w:trPr>
          <w:trHeight w:val="206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1.9</w:t>
            </w: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Снос (демонтаж) нежилого фонда</w:t>
            </w:r>
          </w:p>
          <w:p w:rsidR="00507D30" w:rsidRPr="00901ED9" w:rsidRDefault="00507D30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15738E" w:rsidRDefault="00507D30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9516,70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B27F6D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817,1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B27F6D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3370,60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2082,00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1247,00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901ED9" w:rsidRDefault="00507D30" w:rsidP="00141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3708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52350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3708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52350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37088A">
        <w:trPr>
          <w:trHeight w:val="38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220EE" w:rsidRPr="0015738E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9516,</w:t>
            </w:r>
            <w:r w:rsidR="00507D30">
              <w:rPr>
                <w:rFonts w:ascii="Times New Roman" w:eastAsia="Calibri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817,1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3370,60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2082,00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507D30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1247,00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37088A"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523509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507D30" w:rsidRPr="00901ED9" w:rsidTr="0037088A">
        <w:trPr>
          <w:trHeight w:val="26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1.10</w:t>
            </w: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441F5" w:rsidRDefault="00507D30" w:rsidP="0090414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F106B">
              <w:rPr>
                <w:rFonts w:ascii="Times New Roman" w:eastAsia="Calibri" w:hAnsi="Times New Roman" w:cs="Times New Roman"/>
                <w:sz w:val="18"/>
                <w:szCs w:val="18"/>
              </w:rPr>
              <w:t>Осуществление иных платежей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15738E" w:rsidRDefault="00507D30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2434,00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2334,00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901ED9" w:rsidRDefault="00507D30" w:rsidP="00141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783E61">
        <w:trPr>
          <w:trHeight w:val="9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523509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783E61">
        <w:trPr>
          <w:trHeight w:val="24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690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523509" w:rsidRDefault="0052350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37088A">
        <w:trPr>
          <w:trHeight w:val="31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507D30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2434,00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507D30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2334,00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3708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6D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523509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523509" w:rsidRPr="00901ED9" w:rsidTr="0037088A">
        <w:trPr>
          <w:trHeight w:val="22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1.11</w:t>
            </w: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441F5" w:rsidRDefault="00523509" w:rsidP="0090414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3509">
              <w:rPr>
                <w:rFonts w:ascii="Times New Roman" w:eastAsia="Calibri" w:hAnsi="Times New Roman" w:cs="Times New Roman"/>
                <w:sz w:val="18"/>
                <w:szCs w:val="18"/>
              </w:rPr>
              <w:t>Строительство (создание, возведение) и</w:t>
            </w:r>
            <w:r w:rsidR="00A5756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реконструкция нежилых объектов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15738E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523509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523509" w:rsidRPr="00901ED9" w:rsidTr="003708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15738E" w:rsidRDefault="0052350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523509" w:rsidRDefault="0052350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523509" w:rsidRPr="00901ED9" w:rsidTr="003708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15738E" w:rsidRDefault="0052350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523509" w:rsidRDefault="0052350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523509" w:rsidRPr="00901ED9" w:rsidTr="00BA02A2">
        <w:trPr>
          <w:trHeight w:val="3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15738E" w:rsidRDefault="00523509" w:rsidP="00B04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523509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523509" w:rsidRPr="00901ED9" w:rsidTr="0037088A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15738E" w:rsidRDefault="00523509" w:rsidP="00783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523509" w:rsidRDefault="00523509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BA02A2" w:rsidTr="00EA3613">
        <w:trPr>
          <w:trHeight w:val="22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645F5E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мероприятие 2</w:t>
            </w: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645F5E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Обеспечение реализации муниципальной программы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15738E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166791,40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124BB2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14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645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16036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16058,00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A54F60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54F60">
              <w:rPr>
                <w:rFonts w:ascii="Times New Roman" w:eastAsia="Calibri" w:hAnsi="Times New Roman" w:cs="Times New Roman"/>
                <w:sz w:val="18"/>
                <w:szCs w:val="18"/>
              </w:rPr>
              <w:t>21002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A2" w:rsidRPr="00A54F60" w:rsidRDefault="00BA02A2" w:rsidP="00EA3613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22176,90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A2" w:rsidRPr="00B96CA2" w:rsidRDefault="00BA02A2" w:rsidP="00EA361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22601,00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A2" w:rsidRPr="00B96CA2" w:rsidRDefault="00BA02A2" w:rsidP="00EA361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26550,50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A2" w:rsidRPr="00A54F60" w:rsidRDefault="00BA02A2" w:rsidP="00EA3613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27722,00</w:t>
            </w:r>
          </w:p>
        </w:tc>
      </w:tr>
      <w:tr w:rsidR="00BA02A2" w:rsidRPr="00901ED9" w:rsidTr="00EA3613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15738E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A2" w:rsidRPr="0052350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A2" w:rsidRPr="0052350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A2" w:rsidRPr="0052350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A2" w:rsidRPr="0052350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BA02A2" w:rsidRPr="00901ED9" w:rsidTr="00783E61">
        <w:trPr>
          <w:trHeight w:val="18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15738E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A2" w:rsidRPr="0052350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A2" w:rsidRPr="0052350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A2" w:rsidRPr="0052350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A2" w:rsidRPr="0052350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BA02A2" w:rsidTr="00EA3613">
        <w:trPr>
          <w:trHeight w:val="24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15738E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166791,40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124BB2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14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645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16036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16058,00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A54F60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54F60">
              <w:rPr>
                <w:rFonts w:ascii="Times New Roman" w:eastAsia="Calibri" w:hAnsi="Times New Roman" w:cs="Times New Roman"/>
                <w:sz w:val="18"/>
                <w:szCs w:val="18"/>
              </w:rPr>
              <w:t>21002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A2" w:rsidRPr="00A54F60" w:rsidRDefault="00BA02A2" w:rsidP="00EA3613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22176,90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A2" w:rsidRPr="00B96CA2" w:rsidRDefault="00BA02A2" w:rsidP="00EA361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22601,00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A2" w:rsidRPr="00B96CA2" w:rsidRDefault="00BA02A2" w:rsidP="00EA361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26550,50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A2" w:rsidRPr="00A54F60" w:rsidRDefault="00BA02A2" w:rsidP="00EA3613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27722,00</w:t>
            </w:r>
          </w:p>
        </w:tc>
      </w:tr>
      <w:tr w:rsidR="00BA02A2" w:rsidRPr="00901ED9" w:rsidTr="00EA3613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15738E" w:rsidRDefault="00BA02A2" w:rsidP="00783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A2" w:rsidRPr="0012405A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A2" w:rsidRPr="0012405A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A2" w:rsidRPr="0012405A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A2" w:rsidRPr="0012405A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507D30" w:rsidTr="0037088A">
        <w:trPr>
          <w:trHeight w:val="22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2.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Финансовое обеспечение деятельности муниципального казенного учреждения городского округа город Воронеж «Городской центр муниципального имущества»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15738E" w:rsidRDefault="00507D30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166791,40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124BB2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14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645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16036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16058,00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A54F60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54F60">
              <w:rPr>
                <w:rFonts w:ascii="Times New Roman" w:eastAsia="Calibri" w:hAnsi="Times New Roman" w:cs="Times New Roman"/>
                <w:sz w:val="18"/>
                <w:szCs w:val="18"/>
              </w:rPr>
              <w:t>21002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A54F60" w:rsidRDefault="00507D30" w:rsidP="00507D30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22176,90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B96CA2" w:rsidRDefault="00507D30" w:rsidP="00507D3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22601,00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B96CA2" w:rsidRDefault="00507D30" w:rsidP="00507D3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26550,50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A54F60" w:rsidRDefault="00507D30" w:rsidP="00507D30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27722,00</w:t>
            </w:r>
          </w:p>
        </w:tc>
      </w:tr>
      <w:tr w:rsidR="00523509" w:rsidRPr="00901ED9" w:rsidTr="003708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15738E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523509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523509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523509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523509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523509" w:rsidRPr="00901ED9" w:rsidTr="003708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15738E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523509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523509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523509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523509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523509" w:rsidTr="00BA02A2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4147" w:rsidRPr="0015738E" w:rsidRDefault="00523509" w:rsidP="00370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07D30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166791,40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124BB2" w:rsidRDefault="00523509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14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645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16036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16058,00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A54F60" w:rsidRDefault="00523509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54F60">
              <w:rPr>
                <w:rFonts w:ascii="Times New Roman" w:eastAsia="Calibri" w:hAnsi="Times New Roman" w:cs="Times New Roman"/>
                <w:sz w:val="18"/>
                <w:szCs w:val="18"/>
              </w:rPr>
              <w:t>21002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A54F60" w:rsidRDefault="00523509" w:rsidP="00F3038A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22176,90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B96CA2" w:rsidRDefault="00523509" w:rsidP="00B96CA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22601,00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B96CA2" w:rsidRDefault="00507D30" w:rsidP="00F303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26550,50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A54F60" w:rsidRDefault="00523509" w:rsidP="00F3038A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27722,00</w:t>
            </w:r>
          </w:p>
        </w:tc>
      </w:tr>
      <w:tr w:rsidR="00523509" w:rsidRPr="00901ED9" w:rsidTr="0037088A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15738E" w:rsidRDefault="00523509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12405A" w:rsidRDefault="00523509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12405A" w:rsidRDefault="00523509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12405A" w:rsidRDefault="00523509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12405A" w:rsidRDefault="00523509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</w:tbl>
    <w:p w:rsidR="00CB6490" w:rsidRPr="00320AAC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8"/>
          <w:szCs w:val="20"/>
        </w:rPr>
      </w:pPr>
    </w:p>
    <w:p w:rsidR="00CB6490" w:rsidRPr="00783E61" w:rsidRDefault="001159FF" w:rsidP="00CB6490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20"/>
        </w:rPr>
      </w:pPr>
      <w:r w:rsidRPr="00783E61">
        <w:rPr>
          <w:rFonts w:ascii="Times New Roman" w:eastAsia="Calibri" w:hAnsi="Times New Roman" w:cs="Times New Roman"/>
          <w:sz w:val="18"/>
          <w:szCs w:val="20"/>
          <w:vertAlign w:val="superscript"/>
        </w:rPr>
        <w:t>1</w:t>
      </w:r>
      <w:r w:rsidR="00CB6490" w:rsidRPr="00783E61">
        <w:rPr>
          <w:rFonts w:ascii="Times New Roman" w:eastAsia="Calibri" w:hAnsi="Times New Roman" w:cs="Times New Roman"/>
          <w:sz w:val="18"/>
          <w:szCs w:val="20"/>
        </w:rPr>
        <w:t xml:space="preserve"> В связи с перераспределением с 01.01.2015 отдельных полномочий органов местного самоуправления городского округа город Воронеж и исполнительных органов государственной власти Воронежской области (</w:t>
      </w:r>
      <w:r w:rsidR="00550ABD" w:rsidRPr="00783E61">
        <w:rPr>
          <w:rFonts w:ascii="Times New Roman" w:eastAsia="Calibri" w:hAnsi="Times New Roman" w:cs="Times New Roman"/>
          <w:sz w:val="18"/>
          <w:szCs w:val="20"/>
        </w:rPr>
        <w:t>З</w:t>
      </w:r>
      <w:r w:rsidR="00CB6490" w:rsidRPr="00783E61">
        <w:rPr>
          <w:rFonts w:ascii="Times New Roman" w:eastAsia="Calibri" w:hAnsi="Times New Roman" w:cs="Times New Roman"/>
          <w:sz w:val="18"/>
          <w:szCs w:val="20"/>
        </w:rPr>
        <w:t xml:space="preserve">акон Воронежской области от 30.12.2014 № 217-ОЗ), а также  </w:t>
      </w:r>
      <w:r w:rsidR="00CB6490" w:rsidRPr="00783E61">
        <w:rPr>
          <w:rFonts w:ascii="Times New Roman" w:eastAsia="Calibri" w:hAnsi="Times New Roman" w:cs="Times New Roman"/>
          <w:sz w:val="18"/>
          <w:szCs w:val="28"/>
        </w:rPr>
        <w:t>передачей полномочий по подготовке и реализации социальных программ и программ оформления городского округа город Воронеж к праздникам средствами наружной рекламы</w:t>
      </w:r>
      <w:r w:rsidR="00CB6490" w:rsidRPr="00783E61">
        <w:rPr>
          <w:rFonts w:ascii="Calibri" w:eastAsia="Calibri" w:hAnsi="Calibri" w:cs="Times New Roman"/>
          <w:sz w:val="18"/>
          <w:szCs w:val="28"/>
        </w:rPr>
        <w:t xml:space="preserve"> </w:t>
      </w:r>
      <w:r w:rsidR="00CB6490" w:rsidRPr="00783E61">
        <w:rPr>
          <w:rFonts w:ascii="Times New Roman" w:eastAsia="Calibri" w:hAnsi="Times New Roman" w:cs="Times New Roman"/>
          <w:sz w:val="18"/>
          <w:szCs w:val="20"/>
        </w:rPr>
        <w:t>(</w:t>
      </w:r>
      <w:r w:rsidRPr="00783E61">
        <w:rPr>
          <w:rFonts w:ascii="Times New Roman" w:eastAsia="Calibri" w:hAnsi="Times New Roman" w:cs="Times New Roman"/>
          <w:sz w:val="18"/>
          <w:szCs w:val="20"/>
        </w:rPr>
        <w:t>р</w:t>
      </w:r>
      <w:r w:rsidR="00CB6490" w:rsidRPr="00783E61">
        <w:rPr>
          <w:rFonts w:ascii="Times New Roman" w:eastAsia="Calibri" w:hAnsi="Times New Roman" w:cs="Times New Roman"/>
          <w:sz w:val="18"/>
          <w:szCs w:val="20"/>
        </w:rPr>
        <w:t xml:space="preserve">ешение Воронежской городской Думы </w:t>
      </w:r>
      <w:r w:rsidR="0061054E" w:rsidRPr="00783E61">
        <w:rPr>
          <w:rFonts w:ascii="Times New Roman" w:eastAsia="Calibri" w:hAnsi="Times New Roman" w:cs="Times New Roman"/>
          <w:sz w:val="18"/>
          <w:szCs w:val="28"/>
        </w:rPr>
        <w:t>от</w:t>
      </w:r>
      <w:r w:rsidRPr="00783E61">
        <w:rPr>
          <w:rFonts w:ascii="Times New Roman" w:eastAsia="Calibri" w:hAnsi="Times New Roman" w:cs="Times New Roman"/>
          <w:sz w:val="18"/>
          <w:szCs w:val="28"/>
        </w:rPr>
        <w:t xml:space="preserve"> </w:t>
      </w:r>
      <w:r w:rsidR="0061054E" w:rsidRPr="00783E61">
        <w:rPr>
          <w:rFonts w:ascii="Times New Roman" w:eastAsia="Calibri" w:hAnsi="Times New Roman" w:cs="Times New Roman"/>
          <w:sz w:val="18"/>
          <w:szCs w:val="28"/>
        </w:rPr>
        <w:t>08.06.2016</w:t>
      </w:r>
      <w:r w:rsidR="00783E61">
        <w:rPr>
          <w:rFonts w:ascii="Times New Roman" w:eastAsia="Calibri" w:hAnsi="Times New Roman" w:cs="Times New Roman"/>
          <w:sz w:val="18"/>
          <w:szCs w:val="28"/>
        </w:rPr>
        <w:t xml:space="preserve"> </w:t>
      </w:r>
      <w:r w:rsidR="00CB6490" w:rsidRPr="00783E61">
        <w:rPr>
          <w:rFonts w:ascii="Times New Roman" w:eastAsia="Calibri" w:hAnsi="Times New Roman" w:cs="Times New Roman"/>
          <w:sz w:val="18"/>
          <w:szCs w:val="28"/>
        </w:rPr>
        <w:t>№ 243-</w:t>
      </w:r>
      <w:r w:rsidR="00CB6490" w:rsidRPr="00783E61">
        <w:rPr>
          <w:rFonts w:ascii="Times New Roman" w:eastAsia="Calibri" w:hAnsi="Times New Roman" w:cs="Times New Roman"/>
          <w:sz w:val="18"/>
          <w:szCs w:val="28"/>
          <w:lang w:val="en-US"/>
        </w:rPr>
        <w:t>IV</w:t>
      </w:r>
      <w:r w:rsidR="00CB6490" w:rsidRPr="00783E61">
        <w:rPr>
          <w:rFonts w:ascii="Times New Roman" w:eastAsia="Calibri" w:hAnsi="Times New Roman" w:cs="Times New Roman"/>
          <w:sz w:val="18"/>
          <w:szCs w:val="20"/>
        </w:rPr>
        <w:t>) действие подпрограммы 1  прекращено досрочно.</w:t>
      </w:r>
    </w:p>
    <w:p w:rsidR="00CB6490" w:rsidRPr="00783E61" w:rsidRDefault="001159FF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783E61">
        <w:rPr>
          <w:rFonts w:ascii="Times New Roman" w:eastAsia="Calibri" w:hAnsi="Times New Roman" w:cs="Times New Roman"/>
          <w:sz w:val="18"/>
          <w:szCs w:val="20"/>
          <w:vertAlign w:val="superscript"/>
        </w:rPr>
        <w:t>2</w:t>
      </w:r>
      <w:r w:rsidR="00CB6490" w:rsidRPr="00783E61">
        <w:rPr>
          <w:rFonts w:ascii="Times New Roman" w:eastAsia="Calibri" w:hAnsi="Times New Roman" w:cs="Times New Roman"/>
          <w:sz w:val="18"/>
          <w:szCs w:val="20"/>
        </w:rPr>
        <w:t xml:space="preserve"> С 01.01.2017 мероприятие включено в состав основного мероприятия 2.</w:t>
      </w:r>
    </w:p>
    <w:p w:rsidR="00932D4F" w:rsidRPr="00E91AF1" w:rsidRDefault="00932D4F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0"/>
        </w:rPr>
      </w:pPr>
    </w:p>
    <w:p w:rsidR="00521728" w:rsidRPr="00CB6490" w:rsidRDefault="00521728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0"/>
        </w:rPr>
      </w:pPr>
    </w:p>
    <w:p w:rsidR="00733A1A" w:rsidRPr="00733A1A" w:rsidRDefault="00733A1A" w:rsidP="00733A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3A1A">
        <w:rPr>
          <w:rFonts w:ascii="Times New Roman" w:eastAsia="Calibri" w:hAnsi="Times New Roman" w:cs="Times New Roman"/>
          <w:sz w:val="28"/>
          <w:szCs w:val="28"/>
        </w:rPr>
        <w:t>Руководитель управления</w:t>
      </w:r>
    </w:p>
    <w:p w:rsidR="00733A1A" w:rsidRPr="00733A1A" w:rsidRDefault="00733A1A" w:rsidP="00733A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3A1A">
        <w:rPr>
          <w:rFonts w:ascii="Times New Roman" w:eastAsia="Calibri" w:hAnsi="Times New Roman" w:cs="Times New Roman"/>
          <w:sz w:val="28"/>
          <w:szCs w:val="28"/>
        </w:rPr>
        <w:t xml:space="preserve">имущественных и земельных отношений                                                                                                                        </w:t>
      </w:r>
      <w:bookmarkStart w:id="2" w:name="Par478"/>
      <w:bookmarkEnd w:id="2"/>
      <w:r w:rsidRPr="00733A1A">
        <w:rPr>
          <w:rFonts w:ascii="Times New Roman" w:eastAsia="Calibri" w:hAnsi="Times New Roman" w:cs="Times New Roman"/>
          <w:sz w:val="28"/>
          <w:szCs w:val="28"/>
        </w:rPr>
        <w:t xml:space="preserve">     К.Л. Галоян</w:t>
      </w:r>
    </w:p>
    <w:p w:rsidR="00F3181F" w:rsidRPr="00320AAC" w:rsidRDefault="00F3181F" w:rsidP="00854E4F">
      <w:pPr>
        <w:rPr>
          <w:sz w:val="2"/>
        </w:rPr>
      </w:pPr>
    </w:p>
    <w:sectPr w:rsidR="00F3181F" w:rsidRPr="00320AAC" w:rsidSect="00320A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985" w:right="737" w:bottom="851" w:left="73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D30" w:rsidRDefault="00507D30" w:rsidP="00D002B0">
      <w:pPr>
        <w:spacing w:after="0" w:line="240" w:lineRule="auto"/>
      </w:pPr>
      <w:r>
        <w:separator/>
      </w:r>
    </w:p>
  </w:endnote>
  <w:endnote w:type="continuationSeparator" w:id="0">
    <w:p w:rsidR="00507D30" w:rsidRDefault="00507D30" w:rsidP="00D00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CBC" w:rsidRDefault="000B0CB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CBC" w:rsidRPr="000B0CBC" w:rsidRDefault="000B0CBC">
    <w:pPr>
      <w:pStyle w:val="a9"/>
      <w:rPr>
        <w:color w:val="800000"/>
        <w:sz w:val="16"/>
      </w:rPr>
    </w:pPr>
    <w:r>
      <w:rPr>
        <w:color w:val="800000"/>
        <w:sz w:val="16"/>
      </w:rPr>
      <w:t>Документ подписан электронно-цифровой подписью: Владелец: Администрация городского округа город Воронеж Должность: Глава городского округа город Воронеж. Дата подписи: 25.03.2024 17:39:53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CBC" w:rsidRDefault="000B0CB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D30" w:rsidRDefault="00507D30" w:rsidP="00D002B0">
      <w:pPr>
        <w:spacing w:after="0" w:line="240" w:lineRule="auto"/>
      </w:pPr>
      <w:r>
        <w:separator/>
      </w:r>
    </w:p>
  </w:footnote>
  <w:footnote w:type="continuationSeparator" w:id="0">
    <w:p w:rsidR="00507D30" w:rsidRDefault="00507D30" w:rsidP="00D002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CBC" w:rsidRDefault="000B0CB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402499"/>
      <w:docPartObj>
        <w:docPartGallery w:val="Page Numbers (Top of Page)"/>
        <w:docPartUnique/>
      </w:docPartObj>
    </w:sdtPr>
    <w:sdtEndPr/>
    <w:sdtContent>
      <w:p w:rsidR="00507D30" w:rsidRDefault="00507D3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0CBC">
          <w:rPr>
            <w:noProof/>
          </w:rPr>
          <w:t>2</w:t>
        </w:r>
        <w:r>
          <w:fldChar w:fldCharType="end"/>
        </w:r>
      </w:p>
    </w:sdtContent>
  </w:sdt>
  <w:p w:rsidR="00507D30" w:rsidRDefault="00507D30" w:rsidP="007B2110">
    <w:pPr>
      <w:pStyle w:val="a3"/>
      <w:ind w:left="72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D30" w:rsidRDefault="00507D30">
    <w:pPr>
      <w:pStyle w:val="a3"/>
      <w:jc w:val="center"/>
    </w:pPr>
  </w:p>
  <w:p w:rsidR="00507D30" w:rsidRDefault="00507D3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37EC2"/>
    <w:multiLevelType w:val="hybridMultilevel"/>
    <w:tmpl w:val="69569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readOnly" w:enforcement="1" w:cryptProviderType="rsaFull" w:cryptAlgorithmClass="hash" w:cryptAlgorithmType="typeAny" w:cryptAlgorithmSid="4" w:cryptSpinCount="100000" w:hash="HRk50PBOW+2CtIoiAn73zEYk64o=" w:salt="Qc+/7qBgbbEIfBBxd1wcSA==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350"/>
    <w:rsid w:val="0000542F"/>
    <w:rsid w:val="0002746F"/>
    <w:rsid w:val="0006257B"/>
    <w:rsid w:val="00083CF5"/>
    <w:rsid w:val="000A2616"/>
    <w:rsid w:val="000B0796"/>
    <w:rsid w:val="000B0CBC"/>
    <w:rsid w:val="000B5F4F"/>
    <w:rsid w:val="000B7F9C"/>
    <w:rsid w:val="000D6F0E"/>
    <w:rsid w:val="000F7DA7"/>
    <w:rsid w:val="001159FF"/>
    <w:rsid w:val="00115C97"/>
    <w:rsid w:val="0012405A"/>
    <w:rsid w:val="00124BB2"/>
    <w:rsid w:val="001378EC"/>
    <w:rsid w:val="0014144C"/>
    <w:rsid w:val="00151A18"/>
    <w:rsid w:val="001554E4"/>
    <w:rsid w:val="0015738E"/>
    <w:rsid w:val="001755DE"/>
    <w:rsid w:val="00177C4D"/>
    <w:rsid w:val="00193475"/>
    <w:rsid w:val="001C23E9"/>
    <w:rsid w:val="001D2998"/>
    <w:rsid w:val="001E458A"/>
    <w:rsid w:val="001E4A9D"/>
    <w:rsid w:val="00212676"/>
    <w:rsid w:val="0021298D"/>
    <w:rsid w:val="00215D33"/>
    <w:rsid w:val="00236C64"/>
    <w:rsid w:val="002F5D65"/>
    <w:rsid w:val="003021DA"/>
    <w:rsid w:val="00304012"/>
    <w:rsid w:val="00310553"/>
    <w:rsid w:val="00320AAC"/>
    <w:rsid w:val="00345E74"/>
    <w:rsid w:val="0037088A"/>
    <w:rsid w:val="003C0069"/>
    <w:rsid w:val="003C071B"/>
    <w:rsid w:val="003C1C5E"/>
    <w:rsid w:val="003C4809"/>
    <w:rsid w:val="003D2C31"/>
    <w:rsid w:val="003D3668"/>
    <w:rsid w:val="00415E2F"/>
    <w:rsid w:val="004972F0"/>
    <w:rsid w:val="004C19F3"/>
    <w:rsid w:val="004E6902"/>
    <w:rsid w:val="00507D30"/>
    <w:rsid w:val="0051663A"/>
    <w:rsid w:val="00521728"/>
    <w:rsid w:val="00523509"/>
    <w:rsid w:val="00523A99"/>
    <w:rsid w:val="0053179D"/>
    <w:rsid w:val="0054251C"/>
    <w:rsid w:val="00550ABD"/>
    <w:rsid w:val="005A5754"/>
    <w:rsid w:val="005A7A38"/>
    <w:rsid w:val="005A7F13"/>
    <w:rsid w:val="005B118C"/>
    <w:rsid w:val="005B530A"/>
    <w:rsid w:val="005B6E9A"/>
    <w:rsid w:val="005C370B"/>
    <w:rsid w:val="005D40CC"/>
    <w:rsid w:val="005D71DE"/>
    <w:rsid w:val="005F4FA7"/>
    <w:rsid w:val="00600CE5"/>
    <w:rsid w:val="0061054E"/>
    <w:rsid w:val="0061636D"/>
    <w:rsid w:val="0065618E"/>
    <w:rsid w:val="00661323"/>
    <w:rsid w:val="006809C0"/>
    <w:rsid w:val="00690A32"/>
    <w:rsid w:val="006D3D94"/>
    <w:rsid w:val="006F0698"/>
    <w:rsid w:val="006F28FC"/>
    <w:rsid w:val="00702DF9"/>
    <w:rsid w:val="00711A49"/>
    <w:rsid w:val="00713C54"/>
    <w:rsid w:val="007220EE"/>
    <w:rsid w:val="00722507"/>
    <w:rsid w:val="00726C1C"/>
    <w:rsid w:val="00727741"/>
    <w:rsid w:val="00733A1A"/>
    <w:rsid w:val="00737730"/>
    <w:rsid w:val="00737F8B"/>
    <w:rsid w:val="00774D13"/>
    <w:rsid w:val="00783742"/>
    <w:rsid w:val="00783E61"/>
    <w:rsid w:val="00792350"/>
    <w:rsid w:val="00795AA8"/>
    <w:rsid w:val="007A38E6"/>
    <w:rsid w:val="007A6288"/>
    <w:rsid w:val="007B2110"/>
    <w:rsid w:val="007D21A8"/>
    <w:rsid w:val="007E54C4"/>
    <w:rsid w:val="007F5698"/>
    <w:rsid w:val="00802C1D"/>
    <w:rsid w:val="00804C79"/>
    <w:rsid w:val="0081047E"/>
    <w:rsid w:val="008135DA"/>
    <w:rsid w:val="00821D80"/>
    <w:rsid w:val="00847F33"/>
    <w:rsid w:val="0085183F"/>
    <w:rsid w:val="00854E4F"/>
    <w:rsid w:val="008567B4"/>
    <w:rsid w:val="008603DE"/>
    <w:rsid w:val="00861ABD"/>
    <w:rsid w:val="008C640D"/>
    <w:rsid w:val="008E2812"/>
    <w:rsid w:val="00901ED9"/>
    <w:rsid w:val="00904147"/>
    <w:rsid w:val="00932D4F"/>
    <w:rsid w:val="0098007D"/>
    <w:rsid w:val="009979A8"/>
    <w:rsid w:val="009B0E66"/>
    <w:rsid w:val="009D14BF"/>
    <w:rsid w:val="009E7AFB"/>
    <w:rsid w:val="00A1473E"/>
    <w:rsid w:val="00A156A5"/>
    <w:rsid w:val="00A323C7"/>
    <w:rsid w:val="00A54F60"/>
    <w:rsid w:val="00A5756F"/>
    <w:rsid w:val="00A87CAA"/>
    <w:rsid w:val="00A91B59"/>
    <w:rsid w:val="00AF048C"/>
    <w:rsid w:val="00AF0DF7"/>
    <w:rsid w:val="00B02F82"/>
    <w:rsid w:val="00B049C2"/>
    <w:rsid w:val="00B10AAC"/>
    <w:rsid w:val="00B27F6D"/>
    <w:rsid w:val="00B37157"/>
    <w:rsid w:val="00B37D50"/>
    <w:rsid w:val="00B55C82"/>
    <w:rsid w:val="00B70032"/>
    <w:rsid w:val="00B71231"/>
    <w:rsid w:val="00B90B54"/>
    <w:rsid w:val="00B96CA2"/>
    <w:rsid w:val="00BA02A2"/>
    <w:rsid w:val="00BA7861"/>
    <w:rsid w:val="00BE1223"/>
    <w:rsid w:val="00C103B6"/>
    <w:rsid w:val="00C41B20"/>
    <w:rsid w:val="00C52746"/>
    <w:rsid w:val="00CB6490"/>
    <w:rsid w:val="00CC7986"/>
    <w:rsid w:val="00CD5987"/>
    <w:rsid w:val="00CD7EC9"/>
    <w:rsid w:val="00CF106B"/>
    <w:rsid w:val="00D002B0"/>
    <w:rsid w:val="00D02C1E"/>
    <w:rsid w:val="00D1137F"/>
    <w:rsid w:val="00D302A5"/>
    <w:rsid w:val="00D43AB2"/>
    <w:rsid w:val="00D54649"/>
    <w:rsid w:val="00D76C95"/>
    <w:rsid w:val="00DA2DA2"/>
    <w:rsid w:val="00DB0A34"/>
    <w:rsid w:val="00DB3AD9"/>
    <w:rsid w:val="00DC4609"/>
    <w:rsid w:val="00DE35D2"/>
    <w:rsid w:val="00DF4254"/>
    <w:rsid w:val="00DF73F5"/>
    <w:rsid w:val="00E259EE"/>
    <w:rsid w:val="00E356B8"/>
    <w:rsid w:val="00E834AB"/>
    <w:rsid w:val="00E87161"/>
    <w:rsid w:val="00E91AF1"/>
    <w:rsid w:val="00EB7BCE"/>
    <w:rsid w:val="00EC4909"/>
    <w:rsid w:val="00F047E0"/>
    <w:rsid w:val="00F233CB"/>
    <w:rsid w:val="00F261CA"/>
    <w:rsid w:val="00F3038A"/>
    <w:rsid w:val="00F3181F"/>
    <w:rsid w:val="00F36DAE"/>
    <w:rsid w:val="00F94EEA"/>
    <w:rsid w:val="00FA2613"/>
    <w:rsid w:val="00FA2D4D"/>
    <w:rsid w:val="00FC3ADA"/>
    <w:rsid w:val="00FC5BE1"/>
    <w:rsid w:val="00FC65BD"/>
    <w:rsid w:val="00FE4AC4"/>
    <w:rsid w:val="00FF6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B6490"/>
  </w:style>
  <w:style w:type="paragraph" w:styleId="a3">
    <w:name w:val="header"/>
    <w:basedOn w:val="a"/>
    <w:link w:val="a4"/>
    <w:uiPriority w:val="99"/>
    <w:unhideWhenUsed/>
    <w:rsid w:val="00CB649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CB6490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B6490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B649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6490"/>
    <w:rPr>
      <w:rFonts w:ascii="Tahoma" w:eastAsia="Calibri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CB6490"/>
    <w:rPr>
      <w:color w:val="0000FF"/>
      <w:u w:val="single"/>
    </w:rPr>
  </w:style>
  <w:style w:type="paragraph" w:customStyle="1" w:styleId="ConsPlusNormal">
    <w:name w:val="ConsPlusNormal"/>
    <w:rsid w:val="00CB64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B649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CB6490"/>
    <w:rPr>
      <w:rFonts w:ascii="Calibri" w:eastAsia="Calibri" w:hAnsi="Calibri" w:cs="Times New Roman"/>
    </w:rPr>
  </w:style>
  <w:style w:type="character" w:styleId="ab">
    <w:name w:val="line number"/>
    <w:basedOn w:val="a0"/>
    <w:uiPriority w:val="99"/>
    <w:semiHidden/>
    <w:unhideWhenUsed/>
    <w:rsid w:val="007B2110"/>
  </w:style>
  <w:style w:type="paragraph" w:styleId="ac">
    <w:name w:val="List Paragraph"/>
    <w:basedOn w:val="a"/>
    <w:uiPriority w:val="34"/>
    <w:qFormat/>
    <w:rsid w:val="00DF42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B6490"/>
  </w:style>
  <w:style w:type="paragraph" w:styleId="a3">
    <w:name w:val="header"/>
    <w:basedOn w:val="a"/>
    <w:link w:val="a4"/>
    <w:uiPriority w:val="99"/>
    <w:unhideWhenUsed/>
    <w:rsid w:val="00CB649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CB6490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B6490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B649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6490"/>
    <w:rPr>
      <w:rFonts w:ascii="Tahoma" w:eastAsia="Calibri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CB6490"/>
    <w:rPr>
      <w:color w:val="0000FF"/>
      <w:u w:val="single"/>
    </w:rPr>
  </w:style>
  <w:style w:type="paragraph" w:customStyle="1" w:styleId="ConsPlusNormal">
    <w:name w:val="ConsPlusNormal"/>
    <w:rsid w:val="00CB64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B649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CB6490"/>
    <w:rPr>
      <w:rFonts w:ascii="Calibri" w:eastAsia="Calibri" w:hAnsi="Calibri" w:cs="Times New Roman"/>
    </w:rPr>
  </w:style>
  <w:style w:type="character" w:styleId="ab">
    <w:name w:val="line number"/>
    <w:basedOn w:val="a0"/>
    <w:uiPriority w:val="99"/>
    <w:semiHidden/>
    <w:unhideWhenUsed/>
    <w:rsid w:val="007B2110"/>
  </w:style>
  <w:style w:type="paragraph" w:styleId="ac">
    <w:name w:val="List Paragraph"/>
    <w:basedOn w:val="a"/>
    <w:uiPriority w:val="34"/>
    <w:qFormat/>
    <w:rsid w:val="00DF42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10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iXHyRociNdykuNuCeQH0Q6xJlfg=</DigestValue>
    </Reference>
    <Reference URI="#idOfficeObject" Type="http://www.w3.org/2000/09/xmldsig#Object">
      <DigestMethod Algorithm="http://www.w3.org/2000/09/xmldsig#sha1"/>
      <DigestValue>bxikjUuItVRBpgbiscoNe7tmhIU=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2KMpGJXoAXFfHj0hxRci60ZHIfw=</DigestValue>
    </Reference>
  </SignedInfo>
  <SignatureValue>WZ3lkWIqpgPmgWweZO3+QvO7RCu5f7NZJ4tr0ezCvdta8o958QPda7qiJilc6WDdyp/cQ9R9alep
1iF7PmfSCx5VXb768BbNdSeJsWacSx51k8TP/+aOUXldb0Y+mZgwz1HEQCSSqMENB0yNtMPtViJ+
pwEdKDE5bvodMpbIMSA=</SignatureValue>
  <KeyInfo>
    <X509Data>
      <X509Certificate>MIIFnDCCBISgAwIBAgITHQAATK5ZQP09UyLnjgABAABMrjANBgkqhkiG9w0BAQUFADCBhjESMBAG
CgmSJomT8ixkARkWAnJ1MR0wGwYKCZImiZPyLGQBGRYNdm9yb25lemgtY2l0eTEYMBYGCgmSJomT
8ixkARkWCGNpdHloYWxsMTcwNQYDVQQDEy5DaXR5aGFsbC52b3JvbmV6aC1jaXR5IENsYXNzIDEg
SXNzdWluZyBTdWJDQSAxMB4XDTIzMDkxMTEwNTMzN1oXDTI0MDYxMDA4MDU0OVowgbgxEjAQBgoJ
kiaJk/IsZAEZFgJydTEdMBsGCgmSJomT8ixkARkWDXZvcm9uZXpoLWNpdHkxGDAWBgoJkiaJk/Is
ZAEZFghjaXR5aGFsbDESMBAGA1UECxMJRW1wbG95ZWVzMSAwHgYDVQQDDBfQqNGD0LvRjNCz0LjQ
vdCwINCVLtCdLjEzMDEGCSqGSIb3DQEJARYkZW5zaHVsZ2luYUBjaXR5aGFsbC52b3JvbmV6aC1j
aXR5LnJ1MIGfMA0GCSqGSIb3DQEBAQUAA4GNADCBiQKBgQC+qCEMc3UdtDym7zhut/xh9nBZcbtD
LWkzdYhI+DE8AojVqSXawgEFrjkB22JD53ipOm7eF9D/c+b7MHgUJtEM14TSVbcp88RD1vu9oNeX
VueUr+Ql38ZwlcV63g9q6yo+aq5/BMQKm4+E8HT+IDcM8YJOUK+HutrCsGfw7lMFsQIDAQABo4IC
UTCCAk0wPQYJKwYBBAGCNxUHBDAwLgYmKwYBBAGCNxUIh72OFYb/qDCFnYUHh5aVV4SLqyt7hKCl
dYGT/n8CAWQCATQwKQYDVR0lBCIwIAYIKwYBBQUHAwQGCCsGAQUFBwMCBgorBgEEAYI3FAICMA4G
A1UdDwEB/wQEAwIHgDA1BgkrBgEEAYI3FQoEKDAmMAoGCCsGAQUFBwMEMAoGCCsGAQUFBwMCMAwG
CisGAQQBgjcUAgIwHQYDVR0OBBYEFGsXC/ctIAEvBlnjYnw4WEilHN6VMB8GA1UdIwQYMBaAFPSo
RYFOolKXtc054iKDVL1U2pZlMEoGA1UdHwRDMEEwP6A9oDuGOWh0dHA6Ly9jcmwuY2l0eWhhbGwu
dm9yb25lemgtY2l0eS5ydS9DaXR5aGFsbF9QSUNBKDEpLmNybDBVBggrBgEFBQcBAQRJMEcwRQYI
KwYBBQUHMAKGOWh0dHA6Ly9jcmwuY2l0eWhhbGwudm9yb25lemgtY2l0eS5ydS9DaXR5aGFsbF9Q
SUNBKDEpLmNydDBlBgNVHREEXjBcoDQGCisGAQQBgjcUAgOgJgwkZW5zaHVsZ2luYUBjaXR5aGFs
bC52b3JvbmV6aC1jaXR5LnJ1gSRlbnNodWxnaW5hQGNpdHloYWxsLnZvcm9uZXpoLWNpdHkucnUw
UAYJKwYBBAGCNxkCBEMwQaA/BgorBgEEAYI3GQIBoDEEL1MtMS01LTIxLTE2ODI2NDU4ODItMzY3
MDU2NjE3Ni0yNDQzNDIxNjc0LTEwODkzMA0GCSqGSIb3DQEBBQUAA4IBAQAZPv4fEMg/doyaqqZH
mMAI0a05j8W3mAAbY/iBfMUUNibDvzu4PkQ1p9F99uO0c8S/JX8SD6b38s3ghh2jkAfZ903zaRmW
kEqx/OJxryQZGhiIrbtBDT6KOPOkzynba848ABobPONMyCsQCFbb4otZObOx5O8bAZ+sESDVkswS
K+exJvKjxtDDSaSCsPZjv/XDdmbBHkmLnCS5Ht0bi4+AuQxUpVszDdTquEkyHfN64NBmLf6ACPVw
zcVGANkBWKSqL0VBgsoGzhTlQpDL0vh4MnQqEMUPVlHM2lu9DllhbwW6Vpnrbt3WlPtXSJXjDObr
JDHDuFkDHREYULsgFhgd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tnwSDhoClBh4LExrKDVTQTEKyHw=</DigestValue>
      </Reference>
      <Reference URI="/word/footer3.xml?ContentType=application/vnd.openxmlformats-officedocument.wordprocessingml.footer+xml">
        <DigestMethod Algorithm="http://www.w3.org/2000/09/xmldsig#sha1"/>
        <DigestValue>XAUXd+VgHf/ntQUPLKPG6UQMe0E=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settings.xml?ContentType=application/vnd.openxmlformats-officedocument.wordprocessingml.settings+xml">
        <DigestMethod Algorithm="http://www.w3.org/2000/09/xmldsig#sha1"/>
        <DigestValue>GslcypoXtE9ODNg+Zi/DodscqQo=</DigestValue>
      </Reference>
      <Reference URI="/word/styles.xml?ContentType=application/vnd.openxmlformats-officedocument.wordprocessingml.styles+xml">
        <DigestMethod Algorithm="http://www.w3.org/2000/09/xmldsig#sha1"/>
        <DigestValue>5q19jOJEuC0N8n9cfgB5o6qAErQ=</DigestValue>
      </Reference>
      <Reference URI="/word/numbering.xml?ContentType=application/vnd.openxmlformats-officedocument.wordprocessingml.numbering+xml">
        <DigestMethod Algorithm="http://www.w3.org/2000/09/xmldsig#sha1"/>
        <DigestValue>BMxKBBWJB4vKo12KufwgQYKixCI=</DigestValue>
      </Reference>
      <Reference URI="/word/fontTable.xml?ContentType=application/vnd.openxmlformats-officedocument.wordprocessingml.fontTable+xml">
        <DigestMethod Algorithm="http://www.w3.org/2000/09/xmldsig#sha1"/>
        <DigestValue>OXnVCbRuQo7d3bmeIFrqDw23AWg=</DigestValue>
      </Reference>
      <Reference URI="/word/footnotes.xml?ContentType=application/vnd.openxmlformats-officedocument.wordprocessingml.footnotes+xml">
        <DigestMethod Algorithm="http://www.w3.org/2000/09/xmldsig#sha1"/>
        <DigestValue>uftJGxGqP9URwO8NkhUm0BYV5s0=</DigestValue>
      </Reference>
      <Reference URI="/word/endnotes.xml?ContentType=application/vnd.openxmlformats-officedocument.wordprocessingml.endnotes+xml">
        <DigestMethod Algorithm="http://www.w3.org/2000/09/xmldsig#sha1"/>
        <DigestValue>5AWcRF/p5yTAlXlI158I8/pZIdc=</DigestValue>
      </Reference>
      <Reference URI="/word/header1.xml?ContentType=application/vnd.openxmlformats-officedocument.wordprocessingml.header+xml">
        <DigestMethod Algorithm="http://www.w3.org/2000/09/xmldsig#sha1"/>
        <DigestValue>Jz6TnRJv3dAFihs1kAYFQTmXLho=</DigestValue>
      </Reference>
      <Reference URI="/word/document.xml?ContentType=application/vnd.openxmlformats-officedocument.wordprocessingml.document.main+xml">
        <DigestMethod Algorithm="http://www.w3.org/2000/09/xmldsig#sha1"/>
        <DigestValue>30+Qxxo1Xsi+xelyBjIgp7tJNqw=</DigestValue>
      </Reference>
      <Reference URI="/word/stylesWithEffects.xml?ContentType=application/vnd.ms-word.stylesWithEffects+xml">
        <DigestMethod Algorithm="http://www.w3.org/2000/09/xmldsig#sha1"/>
        <DigestValue>LX1vpw2y2xm0etbssAfQToDBuLY=</DigestValue>
      </Reference>
      <Reference URI="/word/header3.xml?ContentType=application/vnd.openxmlformats-officedocument.wordprocessingml.header+xml">
        <DigestMethod Algorithm="http://www.w3.org/2000/09/xmldsig#sha1"/>
        <DigestValue>aoqGj3Qil1+2nyDSHiGKW8OAGug=</DigestValue>
      </Reference>
      <Reference URI="/word/footer1.xml?ContentType=application/vnd.openxmlformats-officedocument.wordprocessingml.footer+xml">
        <DigestMethod Algorithm="http://www.w3.org/2000/09/xmldsig#sha1"/>
        <DigestValue>XAUXd+VgHf/ntQUPLKPG6UQMe0E=</DigestValue>
      </Reference>
      <Reference URI="/word/header2.xml?ContentType=application/vnd.openxmlformats-officedocument.wordprocessingml.header+xml">
        <DigestMethod Algorithm="http://www.w3.org/2000/09/xmldsig#sha1"/>
        <DigestValue>j0b8D8MS3WaTbLQ/dTidJL07py4=</DigestValue>
      </Reference>
      <Reference URI="/word/footer2.xml?ContentType=application/vnd.openxmlformats-officedocument.wordprocessingml.footer+xml">
        <DigestMethod Algorithm="http://www.w3.org/2000/09/xmldsig#sha1"/>
        <DigestValue>0dLD4YIc8SzNYzRZ26S/6CTxlas=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6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BkdZc9dchEBGjyZaUEaXDZctFV4=</DigestValue>
      </Reference>
    </Manifest>
    <SignatureProperties>
      <SignatureProperty Id="idSignatureTime" Target="#idPackageSignature">
        <mdssi:SignatureTime>
          <mdssi:Format>YYYY-MM-DDThh:mm:ssTZD</mdssi:Format>
          <mdssi:Value>2024-03-25T14:39:53Z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/>
          <SignatureText/>
          <SignatureImage/>
          <SignatureComments>рассылка</SignatureComments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2024-03-25T14:39:53Z</xd:SigningTime>
          <xd:SigningCertificate>
            <xd:Cert>
              <xd:CertDigest>
                <DigestMethod Algorithm="http://www.w3.org/2000/09/xmldsig#sha1"/>
                <DigestValue>jgNbLSmUHYw3/NOwQ62b7XjhuFU=</DigestValue>
              </xd:CertDigest>
              <xd:IssuerSerial>
                <X509IssuerName>CN=Cityhall.voronezh-city Class 1 Issuing SubCA 1, DC=cityhall, DC=voronezh-city, DC=ru</X509IssuerName>
                <X509SerialNumber>646721712683985687574172649635227845894622382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A9681-0316-442D-8A9E-E5E2C8E3E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4</Pages>
  <Words>1519</Words>
  <Characters>8661</Characters>
  <Application>Microsoft Office Word</Application>
  <DocSecurity>8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Анисимова Т.А.</dc:creator>
  <cp:lastModifiedBy>Шульгина</cp:lastModifiedBy>
  <cp:revision>25</cp:revision>
  <cp:lastPrinted>2024-02-08T12:25:00Z</cp:lastPrinted>
  <dcterms:created xsi:type="dcterms:W3CDTF">2023-03-21T07:09:00Z</dcterms:created>
  <dcterms:modified xsi:type="dcterms:W3CDTF">2024-03-25T14:39:00Z</dcterms:modified>
</cp:coreProperties>
</file>